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CD" w:rsidRPr="00C138CD" w:rsidRDefault="00C138CD">
      <w:pPr>
        <w:rPr>
          <w:rFonts w:ascii="Times New Roman" w:hAnsi="Times New Roman"/>
          <w:sz w:val="26"/>
          <w:szCs w:val="26"/>
        </w:rPr>
      </w:pPr>
    </w:p>
    <w:p w:rsidR="00C138CD" w:rsidRPr="00C138CD" w:rsidRDefault="000D14B7" w:rsidP="00C138CD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АДМИНИСТРАЦИЯ ПЕТРОВСКОГО</w:t>
      </w:r>
      <w:r w:rsidR="00C138CD"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</w:t>
      </w:r>
      <w:r w:rsidR="00C138CD">
        <w:rPr>
          <w:rFonts w:ascii="Times New Roman" w:hAnsi="Times New Roman"/>
          <w:b/>
          <w:sz w:val="28"/>
          <w:szCs w:val="28"/>
          <w:lang w:eastAsia="en-US"/>
        </w:rPr>
        <w:t>П</w:t>
      </w:r>
      <w:r w:rsidR="00C138CD" w:rsidRPr="00C138CD">
        <w:rPr>
          <w:rFonts w:ascii="Times New Roman" w:hAnsi="Times New Roman"/>
          <w:b/>
          <w:sz w:val="28"/>
          <w:szCs w:val="28"/>
          <w:lang w:eastAsia="en-US"/>
        </w:rPr>
        <w:t>ОСЕЛЕНИЯ</w:t>
      </w: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ПАВЛОВСКОГО МУНИЦИПАЛЬНОГО РАЙОНА </w:t>
      </w: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>ВОРОНЕЖСКОЙ ОБЛАСТИ</w:t>
      </w: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C138CD">
        <w:rPr>
          <w:rFonts w:ascii="Times New Roman" w:hAnsi="Times New Roman"/>
          <w:b/>
          <w:sz w:val="32"/>
          <w:szCs w:val="32"/>
          <w:lang w:eastAsia="en-US"/>
        </w:rPr>
        <w:t>П О С Т А Н О В Л Е Н И Е</w:t>
      </w:r>
    </w:p>
    <w:p w:rsidR="00C138CD" w:rsidRPr="00C138CD" w:rsidRDefault="00C138CD" w:rsidP="00C138C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eastAsia="en-US"/>
        </w:rPr>
      </w:pP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en-US"/>
        </w:rPr>
      </w:pPr>
      <w:r w:rsidRPr="00C138CD">
        <w:rPr>
          <w:rFonts w:ascii="Times New Roman" w:hAnsi="Times New Roman"/>
          <w:sz w:val="26"/>
          <w:szCs w:val="26"/>
          <w:u w:val="single"/>
          <w:lang w:eastAsia="en-US"/>
        </w:rPr>
        <w:t xml:space="preserve">От  </w:t>
      </w:r>
      <w:r w:rsidR="000D14B7">
        <w:rPr>
          <w:rFonts w:ascii="Times New Roman" w:hAnsi="Times New Roman"/>
          <w:sz w:val="26"/>
          <w:szCs w:val="26"/>
          <w:u w:val="single"/>
          <w:lang w:eastAsia="en-US"/>
        </w:rPr>
        <w:t>23</w:t>
      </w:r>
      <w:r w:rsidRPr="00C138CD">
        <w:rPr>
          <w:rFonts w:ascii="Times New Roman" w:hAnsi="Times New Roman"/>
          <w:sz w:val="26"/>
          <w:szCs w:val="26"/>
          <w:u w:val="single"/>
          <w:lang w:eastAsia="en-US"/>
        </w:rPr>
        <w:t>.0</w:t>
      </w:r>
      <w:r>
        <w:rPr>
          <w:rFonts w:ascii="Times New Roman" w:hAnsi="Times New Roman"/>
          <w:sz w:val="26"/>
          <w:szCs w:val="26"/>
          <w:u w:val="single"/>
          <w:lang w:eastAsia="en-US"/>
        </w:rPr>
        <w:t>6</w:t>
      </w:r>
      <w:r w:rsidR="000D14B7">
        <w:rPr>
          <w:rFonts w:ascii="Times New Roman" w:hAnsi="Times New Roman"/>
          <w:sz w:val="26"/>
          <w:szCs w:val="26"/>
          <w:u w:val="single"/>
          <w:lang w:eastAsia="en-US"/>
        </w:rPr>
        <w:t>.2023  №36</w:t>
      </w:r>
    </w:p>
    <w:p w:rsidR="00C138CD" w:rsidRPr="00C138CD" w:rsidRDefault="000D14B7" w:rsidP="00C13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с. Петровка</w:t>
      </w:r>
      <w:r w:rsidR="00C138CD" w:rsidRPr="00C138CD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C138CD" w:rsidRPr="00C138CD" w:rsidRDefault="00C138CD" w:rsidP="00C138C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EA372B" w:rsidRPr="00C138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72B" w:rsidRPr="00C138CD" w:rsidRDefault="00F909E5" w:rsidP="00C138CD">
            <w:pPr>
              <w:pStyle w:val="a3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8CD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BC4A2D"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      </w:r>
            <w:r w:rsidR="000D14B7">
              <w:rPr>
                <w:rFonts w:ascii="Times New Roman" w:hAnsi="Times New Roman"/>
                <w:bCs/>
                <w:sz w:val="28"/>
                <w:szCs w:val="28"/>
              </w:rPr>
              <w:t xml:space="preserve">Петровского </w:t>
            </w:r>
            <w:r w:rsidR="00BC4A2D"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и фактических затрат на их денежное содержание </w:t>
            </w:r>
          </w:p>
        </w:tc>
      </w:tr>
    </w:tbl>
    <w:p w:rsidR="00EA372B" w:rsidRPr="00C138CD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9E5" w:rsidRPr="00C138CD" w:rsidRDefault="00BC4A2D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В соответствии со статьей 52 Федерального закона от 06.10.2003 №131-ФЗ "Об общих принципах организации местного самоуправления в Российской Федерации", руководствуясь Бюджетным кодексом Российской Федерации</w:t>
      </w:r>
      <w:r w:rsidR="000D14B7">
        <w:rPr>
          <w:rFonts w:ascii="Times New Roman" w:hAnsi="Times New Roman"/>
          <w:sz w:val="26"/>
          <w:szCs w:val="26"/>
        </w:rPr>
        <w:t>, администрация Петровског</w:t>
      </w:r>
      <w:r w:rsidR="00C138CD">
        <w:rPr>
          <w:rFonts w:ascii="Times New Roman" w:hAnsi="Times New Roman"/>
          <w:sz w:val="26"/>
          <w:szCs w:val="26"/>
        </w:rPr>
        <w:t>о сельского поселения</w:t>
      </w:r>
    </w:p>
    <w:p w:rsidR="00BC4A2D" w:rsidRPr="00C138CD" w:rsidRDefault="00BC4A2D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372B" w:rsidRPr="00C138CD" w:rsidRDefault="00EC244E" w:rsidP="00F909E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ПОСТАНОВЛЯЕТ:</w:t>
      </w:r>
    </w:p>
    <w:p w:rsidR="00EA372B" w:rsidRPr="00C138CD" w:rsidRDefault="00EA372B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F3F85" w:rsidRPr="00C138CD" w:rsidRDefault="00EC244E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1. </w:t>
      </w:r>
      <w:r w:rsidR="00BC4A2D" w:rsidRPr="00C138CD">
        <w:rPr>
          <w:rFonts w:ascii="Times New Roman" w:hAnsi="Times New Roman"/>
          <w:sz w:val="26"/>
          <w:szCs w:val="26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0D14B7">
        <w:rPr>
          <w:rFonts w:ascii="Times New Roman" w:hAnsi="Times New Roman"/>
          <w:sz w:val="26"/>
          <w:szCs w:val="26"/>
        </w:rPr>
        <w:t>Петровского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содержание, согласно приложению №1.</w:t>
      </w:r>
    </w:p>
    <w:p w:rsidR="00C138CD" w:rsidRPr="00C06FDA" w:rsidRDefault="00F909E5" w:rsidP="00C138CD">
      <w:pPr>
        <w:pStyle w:val="af2"/>
        <w:tabs>
          <w:tab w:val="left" w:pos="567"/>
        </w:tabs>
        <w:ind w:left="142" w:firstLine="425"/>
        <w:rPr>
          <w:sz w:val="26"/>
          <w:szCs w:val="26"/>
        </w:rPr>
      </w:pPr>
      <w:r w:rsidRPr="00C138CD">
        <w:rPr>
          <w:sz w:val="26"/>
          <w:szCs w:val="26"/>
        </w:rPr>
        <w:t xml:space="preserve"> 2</w:t>
      </w:r>
      <w:r w:rsidR="00EC244E" w:rsidRPr="00C138CD">
        <w:rPr>
          <w:sz w:val="26"/>
          <w:szCs w:val="26"/>
        </w:rPr>
        <w:t xml:space="preserve">. </w:t>
      </w:r>
      <w:r w:rsidR="00C138CD" w:rsidRPr="00C06FDA">
        <w:rPr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</w:t>
      </w:r>
      <w:r w:rsidR="000D14B7">
        <w:rPr>
          <w:color w:val="000000"/>
          <w:sz w:val="26"/>
          <w:szCs w:val="26"/>
        </w:rPr>
        <w:t xml:space="preserve"> правовых актов Петровского</w:t>
      </w:r>
      <w:r w:rsidR="00C138CD" w:rsidRPr="00C06FDA">
        <w:rPr>
          <w:color w:val="000000"/>
          <w:sz w:val="26"/>
          <w:szCs w:val="26"/>
        </w:rPr>
        <w:t xml:space="preserve"> </w:t>
      </w:r>
      <w:r w:rsidR="00C138CD" w:rsidRPr="00C06FDA">
        <w:rPr>
          <w:sz w:val="26"/>
          <w:szCs w:val="26"/>
        </w:rPr>
        <w:t xml:space="preserve">сельского поселения </w:t>
      </w:r>
      <w:r w:rsidR="00C138CD" w:rsidRPr="00C06FDA">
        <w:rPr>
          <w:color w:val="000000"/>
          <w:sz w:val="26"/>
          <w:szCs w:val="26"/>
        </w:rPr>
        <w:t>Павловского муниципального района Воронежской области и разместить на официальном сайт</w:t>
      </w:r>
      <w:r w:rsidR="000D14B7">
        <w:rPr>
          <w:color w:val="000000"/>
          <w:sz w:val="26"/>
          <w:szCs w:val="26"/>
        </w:rPr>
        <w:t>е администрации Петровского</w:t>
      </w:r>
      <w:r w:rsidR="00C138CD" w:rsidRPr="00C06FDA">
        <w:rPr>
          <w:color w:val="000000"/>
          <w:sz w:val="26"/>
          <w:szCs w:val="26"/>
        </w:rPr>
        <w:t xml:space="preserve">  сельского поселения в сети Интернет</w:t>
      </w:r>
      <w:r w:rsidR="00C138CD" w:rsidRPr="00C06FDA">
        <w:rPr>
          <w:sz w:val="26"/>
          <w:szCs w:val="26"/>
        </w:rPr>
        <w:t xml:space="preserve">. </w:t>
      </w:r>
    </w:p>
    <w:p w:rsidR="00C138CD" w:rsidRPr="00C138CD" w:rsidRDefault="00C138CD" w:rsidP="00C138CD">
      <w:pPr>
        <w:tabs>
          <w:tab w:val="left" w:pos="567"/>
          <w:tab w:val="left" w:pos="947"/>
        </w:tabs>
        <w:ind w:left="1440" w:hanging="873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3.Контроль</w:t>
      </w:r>
      <w:r w:rsidR="000D14B7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r w:rsidR="000D14B7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исполнением</w:t>
      </w:r>
      <w:r w:rsidR="000D14B7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настоящего</w:t>
      </w:r>
      <w:r w:rsidR="000D14B7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постановления</w:t>
      </w:r>
      <w:r w:rsidR="000D14B7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оставляю</w:t>
      </w:r>
      <w:r w:rsidR="000D14B7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r w:rsidR="000D14B7">
        <w:rPr>
          <w:rFonts w:ascii="Times New Roman" w:hAnsi="Times New Roman"/>
          <w:sz w:val="26"/>
          <w:szCs w:val="26"/>
        </w:rPr>
        <w:t xml:space="preserve"> с</w:t>
      </w:r>
      <w:r w:rsidRPr="00C138CD">
        <w:rPr>
          <w:rFonts w:ascii="Times New Roman" w:hAnsi="Times New Roman"/>
          <w:sz w:val="26"/>
          <w:szCs w:val="26"/>
        </w:rPr>
        <w:t>обой.</w:t>
      </w:r>
    </w:p>
    <w:p w:rsidR="00EA372B" w:rsidRPr="00C138CD" w:rsidRDefault="00EA372B" w:rsidP="00C138CD">
      <w:pPr>
        <w:pStyle w:val="a3"/>
        <w:tabs>
          <w:tab w:val="left" w:pos="567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8D5D01" w:rsidRPr="008D5D01" w:rsidRDefault="000D14B7" w:rsidP="000D14B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Глава     Петровского    </w:t>
      </w:r>
      <w:r w:rsidR="008D5D01" w:rsidRPr="008D5D01">
        <w:rPr>
          <w:rFonts w:ascii="Times New Roman" w:eastAsia="Calibri" w:hAnsi="Times New Roman"/>
          <w:sz w:val="26"/>
          <w:szCs w:val="26"/>
          <w:lang w:eastAsia="en-US"/>
        </w:rPr>
        <w:t>сельского</w:t>
      </w:r>
    </w:p>
    <w:p w:rsidR="008D5D01" w:rsidRPr="008D5D01" w:rsidRDefault="000D14B7" w:rsidP="000D14B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</w:t>
      </w:r>
      <w:r w:rsidR="008D5D01"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Павловского    муниципального </w:t>
      </w:r>
    </w:p>
    <w:p w:rsidR="008D5D01" w:rsidRPr="008D5D01" w:rsidRDefault="000D14B7" w:rsidP="000D14B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района   Воронежской     </w:t>
      </w:r>
      <w:r w:rsidR="008D5D01"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области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Н.И.Подобина</w:t>
      </w:r>
    </w:p>
    <w:p w:rsidR="008D5D01" w:rsidRPr="008D5D01" w:rsidRDefault="008D5D01" w:rsidP="000D14B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C138CD">
      <w:pPr>
        <w:tabs>
          <w:tab w:val="left" w:pos="567"/>
          <w:tab w:val="left" w:pos="4678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Приложение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к постановлениюадминистрации</w:t>
      </w:r>
    </w:p>
    <w:p w:rsidR="00BC4A2D" w:rsidRPr="00C138CD" w:rsidRDefault="008D5D01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Александровского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от 2</w:t>
      </w:r>
      <w:r w:rsidR="008D5D01">
        <w:rPr>
          <w:rFonts w:ascii="Times New Roman" w:hAnsi="Times New Roman"/>
          <w:sz w:val="26"/>
          <w:szCs w:val="26"/>
        </w:rPr>
        <w:t>2</w:t>
      </w:r>
      <w:r w:rsidRPr="00C138CD">
        <w:rPr>
          <w:rFonts w:ascii="Times New Roman" w:hAnsi="Times New Roman"/>
          <w:sz w:val="26"/>
          <w:szCs w:val="26"/>
        </w:rPr>
        <w:t>.06.2023 №</w:t>
      </w:r>
      <w:r w:rsidR="008D5D01">
        <w:rPr>
          <w:rFonts w:ascii="Times New Roman" w:hAnsi="Times New Roman"/>
          <w:sz w:val="26"/>
          <w:szCs w:val="26"/>
        </w:rPr>
        <w:t>18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ПОРЯДОК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8D5D01">
        <w:rPr>
          <w:rFonts w:ascii="Times New Roman" w:hAnsi="Times New Roman"/>
          <w:b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b/>
          <w:sz w:val="26"/>
          <w:szCs w:val="26"/>
        </w:rPr>
        <w:t xml:space="preserve"> сельского поселения и фактических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 затрат на их денежное содержание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1BF3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1. Настоящий Порядок разработан в соответствии с частью 6 статьи 52 Федерального закона от 06.10.2003 №131-ФЗ "Об общих принципах организации 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BC4A2D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2. Информация о численности муниципальных служащих, технического и обслуживающего персонала администрации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 (далее - информация) предоставляется </w:t>
      </w:r>
      <w:r w:rsidR="002E5B3F" w:rsidRPr="00605EB7">
        <w:rPr>
          <w:rFonts w:ascii="Times New Roman" w:hAnsi="Times New Roman"/>
          <w:sz w:val="26"/>
          <w:szCs w:val="26"/>
        </w:rPr>
        <w:t xml:space="preserve">работником МКУ "Централизованная бухгалтерия" администрации Павловского муниципального района ежеквартально, в срок до 15 числа месяца, следующего за отчетным периодом </w:t>
      </w:r>
      <w:r w:rsidR="00A8783C" w:rsidRPr="00605EB7">
        <w:rPr>
          <w:rFonts w:ascii="Times New Roman" w:hAnsi="Times New Roman"/>
          <w:sz w:val="26"/>
          <w:szCs w:val="26"/>
        </w:rPr>
        <w:t xml:space="preserve">администрации </w:t>
      </w:r>
      <w:r w:rsidR="008D5D01" w:rsidRPr="00605EB7">
        <w:rPr>
          <w:rFonts w:ascii="Times New Roman" w:hAnsi="Times New Roman"/>
          <w:sz w:val="26"/>
          <w:szCs w:val="26"/>
        </w:rPr>
        <w:t>Александровского</w:t>
      </w:r>
      <w:r w:rsidR="00A8783C" w:rsidRPr="00605EB7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3. Работник МКУ "Централизованная бухгалтерия" Павловского муниципального района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поселения, другой официальной отчетности.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4. На основании предоставленной информации, </w:t>
      </w:r>
      <w:r w:rsidR="00605EB7">
        <w:rPr>
          <w:rFonts w:ascii="Times New Roman" w:hAnsi="Times New Roman"/>
          <w:sz w:val="26"/>
          <w:szCs w:val="26"/>
        </w:rPr>
        <w:t xml:space="preserve">специалистом </w:t>
      </w:r>
      <w:r w:rsidRPr="00C138CD">
        <w:rPr>
          <w:rFonts w:ascii="Times New Roman" w:hAnsi="Times New Roman"/>
          <w:sz w:val="26"/>
          <w:szCs w:val="26"/>
        </w:rPr>
        <w:t>администраци</w:t>
      </w:r>
      <w:r w:rsidR="00605EB7">
        <w:rPr>
          <w:rFonts w:ascii="Times New Roman" w:hAnsi="Times New Roman"/>
          <w:sz w:val="26"/>
          <w:szCs w:val="26"/>
        </w:rPr>
        <w:t>и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r w:rsidR="008D5D01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138CD">
        <w:rPr>
          <w:rFonts w:ascii="Times New Roman" w:hAnsi="Times New Roman"/>
          <w:sz w:val="26"/>
          <w:szCs w:val="26"/>
        </w:rPr>
        <w:t>сельского поселения и фактических затрат на их денежное содержание  (далее - сведения) по форме согласно приложению к нас</w:t>
      </w:r>
      <w:r w:rsidR="00605EB7">
        <w:rPr>
          <w:rFonts w:ascii="Times New Roman" w:hAnsi="Times New Roman"/>
          <w:sz w:val="26"/>
          <w:szCs w:val="26"/>
        </w:rPr>
        <w:t>тоящему Порядку и направляются н</w:t>
      </w:r>
      <w:r w:rsidRPr="00C138CD">
        <w:rPr>
          <w:rFonts w:ascii="Times New Roman" w:hAnsi="Times New Roman"/>
          <w:sz w:val="26"/>
          <w:szCs w:val="26"/>
        </w:rPr>
        <w:t xml:space="preserve">а утверждение главе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5. Утвержденные сведения подлежат размещению на официальном сайте администрации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в информационно- телекоммуникационной сети "Интернет" в составе ежеквартальных, годовых сведений об исполнении бюджета </w:t>
      </w:r>
      <w:r w:rsidR="008D5D01">
        <w:rPr>
          <w:rFonts w:ascii="Times New Roman" w:hAnsi="Times New Roman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поселения.  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6. </w:t>
      </w:r>
      <w:r w:rsidR="00773700" w:rsidRPr="00C138CD">
        <w:rPr>
          <w:rFonts w:ascii="Times New Roman" w:hAnsi="Times New Roman"/>
          <w:sz w:val="26"/>
          <w:szCs w:val="26"/>
        </w:rPr>
        <w:t xml:space="preserve">Администрация </w:t>
      </w:r>
      <w:r w:rsidR="008D5D01">
        <w:rPr>
          <w:rFonts w:ascii="Times New Roman" w:hAnsi="Times New Roman"/>
          <w:sz w:val="26"/>
          <w:szCs w:val="26"/>
        </w:rPr>
        <w:t xml:space="preserve">Александровского </w:t>
      </w:r>
      <w:r w:rsidR="00773700" w:rsidRPr="00C138CD">
        <w:rPr>
          <w:rFonts w:ascii="Times New Roman" w:hAnsi="Times New Roman"/>
          <w:sz w:val="26"/>
          <w:szCs w:val="26"/>
        </w:rPr>
        <w:t xml:space="preserve">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8D5D01">
        <w:rPr>
          <w:rFonts w:ascii="Times New Roman" w:hAnsi="Times New Roman"/>
          <w:sz w:val="26"/>
          <w:szCs w:val="26"/>
        </w:rPr>
        <w:t xml:space="preserve">Александровского </w:t>
      </w:r>
      <w:r w:rsidR="00773700" w:rsidRPr="00C138CD">
        <w:rPr>
          <w:rFonts w:ascii="Times New Roman" w:hAnsi="Times New Roman"/>
          <w:sz w:val="26"/>
          <w:szCs w:val="26"/>
        </w:rPr>
        <w:t>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73700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5EB7" w:rsidRPr="00C138CD" w:rsidRDefault="00605EB7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>Глава            Александровского       сельского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>района           Воронежской                области                                      С.И.Шешенко</w:t>
      </w:r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73700" w:rsidRPr="00C138CD" w:rsidSect="00C138CD">
          <w:headerReference w:type="default" r:id="rId7"/>
          <w:pgSz w:w="11906" w:h="16838" w:code="9"/>
          <w:pgMar w:top="709" w:right="567" w:bottom="567" w:left="1276" w:header="284" w:footer="709" w:gutter="0"/>
          <w:cols w:space="720"/>
        </w:sectPr>
      </w:pPr>
    </w:p>
    <w:p w:rsidR="00773700" w:rsidRPr="00C138CD" w:rsidRDefault="00773700" w:rsidP="00773700">
      <w:pPr>
        <w:pStyle w:val="ae"/>
        <w:spacing w:before="1"/>
        <w:ind w:left="7140" w:right="276"/>
        <w:jc w:val="right"/>
        <w:rPr>
          <w:szCs w:val="26"/>
        </w:rPr>
      </w:pPr>
      <w:r w:rsidRPr="00C138CD">
        <w:rPr>
          <w:szCs w:val="26"/>
        </w:rPr>
        <w:lastRenderedPageBreak/>
        <w:t>Приложение кПорядку</w:t>
      </w: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очисленностимуниципальныхслужащих,техническогоиобслуживающегоперсонала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Александровского</w:t>
      </w:r>
      <w:r w:rsidRPr="00C138CD">
        <w:rPr>
          <w:rFonts w:ascii="Times New Roman" w:hAnsi="Times New Roman"/>
          <w:b/>
          <w:sz w:val="26"/>
          <w:szCs w:val="26"/>
        </w:rPr>
        <w:t>сельскогопоселенияифактическихзатратнаихденежноесодержаниеза</w:t>
      </w:r>
    </w:p>
    <w:p w:rsidR="00773700" w:rsidRPr="00C138CD" w:rsidRDefault="00773700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квартал20</w:t>
      </w:r>
      <w:r w:rsidRPr="00C138CD">
        <w:rPr>
          <w:rFonts w:ascii="Times New Roman" w:hAnsi="Times New Roman"/>
          <w:b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(снарастающимитогомсначалагода)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Категорияработников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pacing w:val="-1"/>
                <w:sz w:val="26"/>
                <w:szCs w:val="26"/>
              </w:rPr>
              <w:t>Среднесписочная</w:t>
            </w:r>
            <w:r w:rsidRPr="00C138CD">
              <w:rPr>
                <w:rFonts w:cs="Times New Roman"/>
                <w:sz w:val="26"/>
                <w:szCs w:val="26"/>
              </w:rPr>
              <w:t>численность</w:t>
            </w:r>
          </w:p>
          <w:p w:rsidR="00773700" w:rsidRPr="00C138CD" w:rsidRDefault="00773700" w:rsidP="00E56A2F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работников,чел.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назаработнуюплатуработников</w:t>
            </w:r>
          </w:p>
          <w:p w:rsidR="00773700" w:rsidRPr="00C138CD" w:rsidRDefault="00773700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заотчетныйпериод,тыс.рублей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Работникиорганаместногосамоуправления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Александровского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сельскогопоселения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1.1.Муниципальныеслужащие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1.2.Техническийиобслуживающийперсонал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73700" w:rsidRPr="00C138CD" w:rsidSect="00773700"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BA" w:rsidRDefault="007C51BA" w:rsidP="00EA372B">
      <w:pPr>
        <w:spacing w:after="0" w:line="240" w:lineRule="auto"/>
      </w:pPr>
      <w:r>
        <w:separator/>
      </w:r>
    </w:p>
  </w:endnote>
  <w:endnote w:type="continuationSeparator" w:id="1">
    <w:p w:rsidR="007C51BA" w:rsidRDefault="007C51BA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BA" w:rsidRDefault="007C51BA" w:rsidP="00EA372B">
      <w:pPr>
        <w:spacing w:after="0" w:line="240" w:lineRule="auto"/>
      </w:pPr>
      <w:r>
        <w:separator/>
      </w:r>
    </w:p>
  </w:footnote>
  <w:footnote w:type="continuationSeparator" w:id="1">
    <w:p w:rsidR="007C51BA" w:rsidRDefault="007C51BA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72B"/>
    <w:rsid w:val="000D14B7"/>
    <w:rsid w:val="00121359"/>
    <w:rsid w:val="00220208"/>
    <w:rsid w:val="00252F97"/>
    <w:rsid w:val="002E5B3F"/>
    <w:rsid w:val="002F3F85"/>
    <w:rsid w:val="00337123"/>
    <w:rsid w:val="003B1B70"/>
    <w:rsid w:val="003C2535"/>
    <w:rsid w:val="005E3DBF"/>
    <w:rsid w:val="00605EB7"/>
    <w:rsid w:val="00643D28"/>
    <w:rsid w:val="0071104C"/>
    <w:rsid w:val="00773700"/>
    <w:rsid w:val="007B74AC"/>
    <w:rsid w:val="007C51BA"/>
    <w:rsid w:val="00873CD4"/>
    <w:rsid w:val="008D5D01"/>
    <w:rsid w:val="00947E73"/>
    <w:rsid w:val="00957405"/>
    <w:rsid w:val="00992970"/>
    <w:rsid w:val="009D1BF3"/>
    <w:rsid w:val="009F21F5"/>
    <w:rsid w:val="00A8783C"/>
    <w:rsid w:val="00A974B0"/>
    <w:rsid w:val="00B8251A"/>
    <w:rsid w:val="00B92392"/>
    <w:rsid w:val="00B97B13"/>
    <w:rsid w:val="00BC4A2D"/>
    <w:rsid w:val="00C138CD"/>
    <w:rsid w:val="00C211A7"/>
    <w:rsid w:val="00D8513B"/>
    <w:rsid w:val="00E47C7E"/>
    <w:rsid w:val="00E829BF"/>
    <w:rsid w:val="00EA372B"/>
    <w:rsid w:val="00EC244E"/>
    <w:rsid w:val="00EE6053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КОЛЯН</cp:lastModifiedBy>
  <cp:revision>7</cp:revision>
  <cp:lastPrinted>2023-06-22T08:58:00Z</cp:lastPrinted>
  <dcterms:created xsi:type="dcterms:W3CDTF">2023-06-22T09:15:00Z</dcterms:created>
  <dcterms:modified xsi:type="dcterms:W3CDTF">2023-06-23T08:48:00Z</dcterms:modified>
</cp:coreProperties>
</file>